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34F9E4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bookmarkStart w:id="0" w:name="_GoBack"/>
      <w:bookmarkEnd w:id="0"/>
      <w:r>
        <w:rPr>
          <w:rFonts w:hint="eastAsia" w:ascii="黑体" w:eastAsia="黑体"/>
          <w:b w:val="0"/>
          <w:szCs w:val="44"/>
          <w:lang w:eastAsia="zh-CN"/>
        </w:rPr>
        <w:t>市政所</w:t>
      </w:r>
      <w:r>
        <w:rPr>
          <w:rFonts w:hint="eastAsia" w:ascii="黑体" w:eastAsia="黑体"/>
          <w:b w:val="0"/>
          <w:szCs w:val="44"/>
          <w:lang w:val="en-US" w:eastAsia="zh-CN"/>
        </w:rPr>
        <w:t>2026年路灯工程车运行维护费</w:t>
      </w:r>
      <w:r>
        <w:rPr>
          <w:rFonts w:hint="eastAsia" w:ascii="黑体" w:eastAsia="黑体"/>
          <w:b w:val="0"/>
          <w:szCs w:val="44"/>
        </w:rPr>
        <w:t>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102F1118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                                                        资金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034"/>
        <w:gridCol w:w="1127"/>
      </w:tblGrid>
      <w:tr w14:paraId="239793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1AACC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CED19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路灯工程车运行维护费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B3169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8E79E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E6A3C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17646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29B84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武汉市蔡甸区城市管理执法局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BD03A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71B1F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武汉市蔡甸区市政设施管理所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E8167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3F248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81626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欧阳红星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2E6A1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B8042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val="en-US" w:eastAsia="zh-CN"/>
              </w:rPr>
              <w:t>18071025366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CCD2A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6D9C3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CCE56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持续性项目</w:t>
            </w:r>
          </w:p>
        </w:tc>
      </w:tr>
      <w:tr w14:paraId="025F6B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04F49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8DD7C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支出项目</w:t>
            </w:r>
          </w:p>
        </w:tc>
      </w:tr>
      <w:tr w14:paraId="6F36D8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31EEB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95C8DF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AE689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E4DBA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2C8AB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8082E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E3E08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根据市政所工作职能。</w:t>
            </w:r>
          </w:p>
        </w:tc>
      </w:tr>
      <w:tr w14:paraId="14AEB4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361E7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440575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路灯工程车日常保养与故障应急维修、车辆燃油、保险等费用。</w:t>
            </w:r>
          </w:p>
        </w:tc>
      </w:tr>
      <w:tr w14:paraId="0A1718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DAD6B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C855D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52C0F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FFD2A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 w14:paraId="47F99F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275D6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F8CF36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val="en-US" w:eastAsia="zh-CN"/>
              </w:rPr>
              <w:t>2024年预算10万元，2025年预算10万元，2026年预算与前两年预算一致。</w:t>
            </w:r>
          </w:p>
        </w:tc>
      </w:tr>
      <w:tr w14:paraId="285D7B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C1CAE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F020C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896E5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241080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CA65CC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1654C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598363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E08A8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C514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77B9C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DECA79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 w14:paraId="410AFF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07DDC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93A2C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10D1DD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2EECB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D91433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58CB7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9E95DF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FA9A4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B0F29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6B4A4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DA1319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4E04F8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68AE9C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A3BE5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57E005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57028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904A6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2E4DF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76E5DB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B0A67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1FE61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6FFE6B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C23377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5468A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71C47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146BB5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3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03BEF0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1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EC5BCE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2779F1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82A2F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路灯工程车运行维护费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06923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蔡甸城区路灯零星维修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  <w:t>、路灯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工程巡查、维修维护费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8938F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A76F5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33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A55F0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工程车维修维护费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  <w:t>、燃油费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、保险等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  <w:t>费用</w:t>
            </w:r>
          </w:p>
        </w:tc>
        <w:tc>
          <w:tcPr>
            <w:tcW w:w="11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CC92E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9C1C5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05CC9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0D8461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35AAF4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1AE39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4628C5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337B47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0B5079"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路灯工程车运行维护费　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B7ABF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DB67AE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kern w:val="0"/>
                <w:sz w:val="24"/>
                <w:szCs w:val="24"/>
                <w:lang w:val="en-US" w:eastAsia="zh-CN"/>
              </w:rPr>
              <w:t>4</w:t>
            </w:r>
          </w:p>
        </w:tc>
      </w:tr>
      <w:tr w14:paraId="1D69E9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F42FC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0C8B03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F3BFD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BA2CA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1CA900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49AAE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路灯工程车运行维护费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FEE4C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经费保障路灯工程车日常巡查、燃油、保险、维修费</w:t>
            </w:r>
          </w:p>
        </w:tc>
      </w:tr>
      <w:tr w14:paraId="400F40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10DFA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53EE59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F3032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3CAB2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8CE1B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82480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0B30E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0455A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1B52F1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936BE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成本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601C1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D4693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1D85B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　按照政府采购要求控制维修成本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102AC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2AE91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786958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C230F9">
            <w:pPr>
              <w:widowControl/>
              <w:snapToGrid w:val="0"/>
              <w:ind w:firstLine="240" w:firstLineChars="10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B6A30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6C9E0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457F2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每日巡查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68公里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489B1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BF0BE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1AE7AC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D15E7E">
            <w:pPr>
              <w:widowControl/>
              <w:snapToGrid w:val="0"/>
              <w:ind w:firstLine="240" w:firstLineChars="10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A55A0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BD72C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6616A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每日巡查时间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6小时以上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D2E07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899EF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1B1BE8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FDFF0B">
            <w:pPr>
              <w:widowControl/>
              <w:snapToGrid w:val="0"/>
              <w:ind w:firstLine="240" w:firstLineChars="10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E45C5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18BF2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1C72D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严格按照要求进行验收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C2488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FCCC1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045339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0B5876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2688D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1C652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59480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发现问题立即进行维修并合格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D408E5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766EEA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6872B9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E227C4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B5621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DE9F2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C56DE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巡查发现路灯小问题24小时内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大问题72小时内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48441A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F7F226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57E5AA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564A79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效益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0802A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E9248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6447D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路灯维修惠及人数10万人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6305CC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86EADC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1BB9A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C8ACBB">
            <w:pPr>
              <w:widowControl/>
              <w:snapToGrid w:val="0"/>
              <w:ind w:firstLine="21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</w:rPr>
              <w:t>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FF2E1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2DF37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4242F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民众满意度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C7957D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C28878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66B23C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7FF9D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3CBB3A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825FF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95BDB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A7F93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92C9A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6BFDCED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2E9BD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127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F9C76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523C1D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7405B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75B89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480CB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44555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5CDE1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97019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AB5F8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238A9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1AD3AA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E2CC3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成本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AFE03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07E5F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CC5E3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　按照政府采购要求控制维修成本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6F9D3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40531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3A38C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1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F0897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1BC80A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4AA229">
            <w:pPr>
              <w:widowControl/>
              <w:snapToGrid w:val="0"/>
              <w:ind w:firstLine="240" w:firstLineChars="10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530E6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AEAEA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数量指标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C8DB9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每日巡查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68公里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F9046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54D03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15067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1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11FF4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71DE12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A918DF">
            <w:pPr>
              <w:widowControl/>
              <w:snapToGrid w:val="0"/>
              <w:ind w:firstLine="240" w:firstLineChars="10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CC6CF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CAA23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数量指标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DFB66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每日巡查时间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6小时以上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9DC50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112F3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5611E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1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CD2F3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5128E0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8CEA19">
            <w:pPr>
              <w:widowControl/>
              <w:snapToGrid w:val="0"/>
              <w:ind w:firstLine="240" w:firstLineChars="10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A2FDF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50AD3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7F9CB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严格按照要求进行验收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13AF2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6B380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E4413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1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1E03A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6371EC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8AF805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BB89E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E9F35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5CDF4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发现问题立即进行维修合格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CD4866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F64A69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485AB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1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F0EE4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4D4EAC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B49120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E1F08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8D406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5E95A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巡查发现路灯小问题24小时内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大问题72小时内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0632EF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48CB58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11B62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1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C332E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35D94C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599EE9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效益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1E5FA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BC2B1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19FAF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路灯维修惠及人数10万人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9E6965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100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395907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9A0DD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1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28E7B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0A87E0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88CEF2">
            <w:pPr>
              <w:widowControl/>
              <w:snapToGrid w:val="0"/>
              <w:ind w:firstLine="21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31990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1C1C8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7B561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民众满意度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E4BFE0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0D1CA8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5005E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1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711CC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 w14:paraId="3E17D00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0YzQ5Njk2MTQ3NzQ3MTE1NzdkYjhhMDFmYmUxYWYifQ=="/>
  </w:docVars>
  <w:rsids>
    <w:rsidRoot w:val="00000000"/>
    <w:rsid w:val="000A2835"/>
    <w:rsid w:val="01D457FE"/>
    <w:rsid w:val="02885928"/>
    <w:rsid w:val="04BF3660"/>
    <w:rsid w:val="05781821"/>
    <w:rsid w:val="06A83220"/>
    <w:rsid w:val="0B643D0D"/>
    <w:rsid w:val="0D10137A"/>
    <w:rsid w:val="0DF62E62"/>
    <w:rsid w:val="0F371507"/>
    <w:rsid w:val="157224A6"/>
    <w:rsid w:val="18C82B09"/>
    <w:rsid w:val="1A266884"/>
    <w:rsid w:val="1EBF7AD4"/>
    <w:rsid w:val="1ECB5101"/>
    <w:rsid w:val="201F634E"/>
    <w:rsid w:val="208A6CE1"/>
    <w:rsid w:val="21AE498F"/>
    <w:rsid w:val="24711C3E"/>
    <w:rsid w:val="29015BC3"/>
    <w:rsid w:val="2A2C44B8"/>
    <w:rsid w:val="2A556AAA"/>
    <w:rsid w:val="2B154CA6"/>
    <w:rsid w:val="2F1F696F"/>
    <w:rsid w:val="3175714F"/>
    <w:rsid w:val="3216448E"/>
    <w:rsid w:val="33AF0C5F"/>
    <w:rsid w:val="367B6FB5"/>
    <w:rsid w:val="396D7411"/>
    <w:rsid w:val="3AFA0DF0"/>
    <w:rsid w:val="44416637"/>
    <w:rsid w:val="462C2733"/>
    <w:rsid w:val="46315DFE"/>
    <w:rsid w:val="48684E8B"/>
    <w:rsid w:val="497975BF"/>
    <w:rsid w:val="5094752F"/>
    <w:rsid w:val="53AE752F"/>
    <w:rsid w:val="542A07E4"/>
    <w:rsid w:val="5DA86745"/>
    <w:rsid w:val="5E962F1E"/>
    <w:rsid w:val="60CE0A09"/>
    <w:rsid w:val="66BF255F"/>
    <w:rsid w:val="66D954AE"/>
    <w:rsid w:val="6789582B"/>
    <w:rsid w:val="6F03131A"/>
    <w:rsid w:val="71AB3E8D"/>
    <w:rsid w:val="76BD0D20"/>
    <w:rsid w:val="77F22BC3"/>
    <w:rsid w:val="7EEB5927"/>
    <w:rsid w:val="7EEF13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/>
  <config/>
</contractReview>
</file>

<file path=customXml/itemProps1.xml><?xml version="1.0" encoding="utf-8"?>
<ds:datastoreItem xmlns:ds="http://schemas.openxmlformats.org/officeDocument/2006/customXml" ds:itemID="{e7fe30b1-fb86-44b3-8d39-ea7f468eda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989</Words>
  <Characters>1103</Characters>
  <Lines>0</Lines>
  <Paragraphs>0</Paragraphs>
  <TotalTime>0</TotalTime>
  <ScaleCrop>false</ScaleCrop>
  <LinksUpToDate>false</LinksUpToDate>
  <CharactersWithSpaces>1212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zw</cp:lastModifiedBy>
  <dcterms:modified xsi:type="dcterms:W3CDTF">2026-01-27T02:50:58Z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eyJoZGlkIjoiYTdjOTdkYzc1NTU0Yjc5MWU1MjU4YjU4Y2I0NWEzODgiLCJ1c2VySWQiOiI3MDE5OTU4OTAifQ==</vt:lpwstr>
  </property>
</Properties>
</file>